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EF0ABA" w:rsidRDefault="00997374" w:rsidP="005E4F72">
      <w:r w:rsidRPr="00EF0ABA">
        <w:t>Title</w:t>
      </w:r>
      <w:r w:rsidR="005E4F72" w:rsidRPr="00EF0ABA">
        <w:t>:</w:t>
      </w:r>
      <w:r w:rsidR="005E4F72" w:rsidRPr="00EF0ABA">
        <w:tab/>
        <w:t>[</w:t>
      </w:r>
      <w:r w:rsidR="0041332B" w:rsidRPr="00EF0ABA">
        <w:t>High Altitude Platforms as Access Solutions</w:t>
      </w:r>
      <w:r w:rsidR="005E4F72" w:rsidRPr="00EF0ABA">
        <w:t>]</w:t>
      </w:r>
    </w:p>
    <w:p w:rsidR="005E4F72" w:rsidRPr="00EF0ABA" w:rsidRDefault="005E4F72" w:rsidP="005E4F72"/>
    <w:p w:rsidR="005E4F72" w:rsidRPr="00EF0ABA" w:rsidRDefault="005E4F72" w:rsidP="005E4F72">
      <w:r w:rsidRPr="00EF0ABA">
        <w:t>Speaker:</w:t>
      </w:r>
      <w:r w:rsidRPr="00EF0ABA">
        <w:tab/>
        <w:t>[</w:t>
      </w:r>
      <w:r w:rsidR="0041332B" w:rsidRPr="00EF0ABA">
        <w:t>Paul Harwood</w:t>
      </w:r>
      <w:r w:rsidRPr="00EF0ABA">
        <w:t>]</w:t>
      </w:r>
    </w:p>
    <w:p w:rsidR="005E4F72" w:rsidRPr="00EF0ABA" w:rsidRDefault="005E4F72" w:rsidP="005E4F72">
      <w:r w:rsidRPr="00EF0ABA">
        <w:tab/>
      </w:r>
      <w:r w:rsidRPr="00EF0ABA">
        <w:tab/>
        <w:t>[</w:t>
      </w:r>
      <w:r w:rsidR="0041332B" w:rsidRPr="00EF0ABA">
        <w:t>Emerging Market Access Evangelist</w:t>
      </w:r>
      <w:r w:rsidRPr="00EF0ABA">
        <w:t>]</w:t>
      </w:r>
    </w:p>
    <w:p w:rsidR="005E4F72" w:rsidRPr="00EF0ABA" w:rsidRDefault="005E4F72" w:rsidP="005E4F72">
      <w:r w:rsidRPr="00EF0ABA">
        <w:tab/>
      </w:r>
      <w:r w:rsidRPr="00EF0ABA">
        <w:tab/>
        <w:t>[</w:t>
      </w:r>
      <w:r w:rsidR="0041332B" w:rsidRPr="00EF0ABA">
        <w:t>Google</w:t>
      </w:r>
      <w:r w:rsidRPr="00EF0ABA">
        <w:t>]</w:t>
      </w:r>
    </w:p>
    <w:p w:rsidR="005E4F72" w:rsidRPr="00EF0ABA" w:rsidRDefault="005E4F72" w:rsidP="005E4F72">
      <w:pPr>
        <w:ind w:left="960"/>
      </w:pPr>
      <w:proofErr w:type="gramStart"/>
      <w:r w:rsidRPr="00EF0ABA">
        <w:t>Tel :</w:t>
      </w:r>
      <w:proofErr w:type="gramEnd"/>
      <w:r w:rsidRPr="00EF0ABA">
        <w:t xml:space="preserve"> </w:t>
      </w:r>
      <w:r w:rsidR="00514E63" w:rsidRPr="00EF0ABA">
        <w:tab/>
      </w:r>
      <w:r w:rsidRPr="00EF0ABA">
        <w:t>[</w:t>
      </w:r>
      <w:r w:rsidR="0041332B" w:rsidRPr="00EF0ABA">
        <w:t>+6590731371</w:t>
      </w:r>
      <w:r w:rsidRPr="00EF0ABA">
        <w:t>]</w:t>
      </w:r>
    </w:p>
    <w:p w:rsidR="00206068" w:rsidRPr="00EF0ABA" w:rsidRDefault="008739FA" w:rsidP="005E4F72">
      <w:pPr>
        <w:ind w:left="960"/>
      </w:pPr>
      <w:r w:rsidRPr="00EF0ABA">
        <w:t>e-</w:t>
      </w:r>
      <w:proofErr w:type="gramStart"/>
      <w:r w:rsidR="00206068" w:rsidRPr="00EF0ABA">
        <w:t>mail :</w:t>
      </w:r>
      <w:proofErr w:type="gramEnd"/>
      <w:r w:rsidRPr="00EF0ABA">
        <w:t xml:space="preserve">  </w:t>
      </w:r>
      <w:r w:rsidR="0041332B" w:rsidRPr="00EF0ABA">
        <w:t>[pharwood@google.com</w:t>
      </w:r>
      <w:r w:rsidRPr="00EF0ABA">
        <w:t>]</w:t>
      </w:r>
    </w:p>
    <w:p w:rsidR="005E4F72" w:rsidRPr="00EF0ABA" w:rsidRDefault="005E4F72" w:rsidP="005E4F72">
      <w:pPr>
        <w:jc w:val="both"/>
        <w:rPr>
          <w:lang w:val="en-GB"/>
        </w:rPr>
      </w:pPr>
    </w:p>
    <w:p w:rsidR="005E4F72" w:rsidRPr="00EF0ABA" w:rsidRDefault="005E4F72" w:rsidP="005E4F72">
      <w:pPr>
        <w:jc w:val="both"/>
        <w:rPr>
          <w:lang w:val="en-GB"/>
        </w:rPr>
      </w:pPr>
      <w:r w:rsidRPr="00EF0ABA">
        <w:rPr>
          <w:lang w:val="en-GB"/>
        </w:rPr>
        <w:t>Abstract:</w:t>
      </w:r>
    </w:p>
    <w:p w:rsidR="005E4F72" w:rsidRPr="00EF0ABA" w:rsidRDefault="005E4F72" w:rsidP="005E4F72">
      <w:pPr>
        <w:jc w:val="both"/>
        <w:rPr>
          <w:lang w:val="en-GB"/>
        </w:rPr>
      </w:pPr>
      <w:r w:rsidRPr="00EF0ABA">
        <w:rPr>
          <w:lang w:val="en-GB"/>
        </w:rPr>
        <w:t>[</w:t>
      </w:r>
      <w:r w:rsidR="0041332B" w:rsidRPr="00EF0ABA">
        <w:rPr>
          <w:lang w:val="en-GB"/>
        </w:rPr>
        <w:t>The presentation will give an overview of the benefits and opportunit</w:t>
      </w:r>
      <w:r w:rsidR="00042496" w:rsidRPr="00EF0ABA">
        <w:rPr>
          <w:lang w:val="en-GB"/>
        </w:rPr>
        <w:t>ies of using High Altitude Plat</w:t>
      </w:r>
      <w:bookmarkStart w:id="0" w:name="_GoBack"/>
      <w:bookmarkEnd w:id="0"/>
      <w:r w:rsidR="0041332B" w:rsidRPr="00EF0ABA">
        <w:rPr>
          <w:lang w:val="en-GB"/>
        </w:rPr>
        <w:t>forms as access solutions in synergy with existing satellite, cable and mobile solutions and players.</w:t>
      </w:r>
      <w:r w:rsidRPr="00EF0ABA">
        <w:rPr>
          <w:lang w:val="en-GB"/>
        </w:rPr>
        <w:t>]</w:t>
      </w:r>
    </w:p>
    <w:p w:rsidR="005E4F72" w:rsidRPr="00EF0ABA" w:rsidRDefault="005E4F72" w:rsidP="005E4F72">
      <w:pPr>
        <w:jc w:val="both"/>
        <w:rPr>
          <w:lang w:val="en-GB"/>
        </w:rPr>
      </w:pPr>
    </w:p>
    <w:p w:rsidR="005E4F72" w:rsidRPr="00EF0ABA" w:rsidRDefault="005E4F72" w:rsidP="005E4F72">
      <w:pPr>
        <w:jc w:val="both"/>
        <w:rPr>
          <w:lang w:val="en-GB"/>
        </w:rPr>
      </w:pPr>
    </w:p>
    <w:p w:rsidR="005E4F72" w:rsidRPr="00EF0ABA" w:rsidRDefault="005E4F72" w:rsidP="005E4F72">
      <w:pPr>
        <w:jc w:val="both"/>
        <w:rPr>
          <w:lang w:val="en-GB"/>
        </w:rPr>
      </w:pPr>
    </w:p>
    <w:p w:rsidR="005E4F72" w:rsidRPr="00EF0ABA" w:rsidRDefault="005E4F72" w:rsidP="005E4F72">
      <w:pPr>
        <w:jc w:val="both"/>
        <w:rPr>
          <w:lang w:val="en-GB"/>
        </w:rPr>
      </w:pPr>
    </w:p>
    <w:p w:rsidR="005E4F72" w:rsidRPr="00EF0ABA" w:rsidRDefault="005E4F72" w:rsidP="005E4F72">
      <w:pPr>
        <w:jc w:val="both"/>
      </w:pPr>
    </w:p>
    <w:p w:rsidR="005E4F72" w:rsidRPr="00EF0ABA" w:rsidRDefault="005E4F72" w:rsidP="005E4F72">
      <w:pPr>
        <w:jc w:val="both"/>
        <w:rPr>
          <w:lang w:val="en-GB"/>
        </w:rPr>
      </w:pPr>
      <w:proofErr w:type="spellStart"/>
      <w:r w:rsidRPr="00EF0ABA">
        <w:rPr>
          <w:lang w:val="en-GB"/>
        </w:rPr>
        <w:t>Biodata</w:t>
      </w:r>
      <w:proofErr w:type="spellEnd"/>
      <w:r w:rsidRPr="00EF0ABA">
        <w:rPr>
          <w:lang w:val="en-GB"/>
        </w:rPr>
        <w:t>:</w:t>
      </w:r>
    </w:p>
    <w:p w:rsidR="005E4F72" w:rsidRPr="008A4C80" w:rsidRDefault="005E4F72" w:rsidP="005E4F72">
      <w:pPr>
        <w:jc w:val="both"/>
        <w:rPr>
          <w:lang w:val="en-GB"/>
        </w:rPr>
      </w:pPr>
      <w:r w:rsidRPr="00EF0ABA">
        <w:rPr>
          <w:lang w:val="en-GB"/>
        </w:rPr>
        <w:t>[</w:t>
      </w:r>
      <w:r w:rsidR="0041332B" w:rsidRPr="00EF0ABA">
        <w:rPr>
          <w:lang w:val="en-GB"/>
        </w:rPr>
        <w:t xml:space="preserve">Paul has a 20 year history of providing access solutions in APAC and has worked with most </w:t>
      </w:r>
      <w:r w:rsidR="00042496" w:rsidRPr="00EF0ABA">
        <w:rPr>
          <w:lang w:val="en-GB"/>
        </w:rPr>
        <w:t xml:space="preserve">of the large </w:t>
      </w:r>
      <w:proofErr w:type="spellStart"/>
      <w:r w:rsidR="00042496" w:rsidRPr="00EF0ABA">
        <w:rPr>
          <w:lang w:val="en-GB"/>
        </w:rPr>
        <w:t>telcos</w:t>
      </w:r>
      <w:proofErr w:type="spellEnd"/>
      <w:r w:rsidR="00042496" w:rsidRPr="00EF0ABA">
        <w:rPr>
          <w:lang w:val="en-GB"/>
        </w:rPr>
        <w:t xml:space="preserve"> in APAC. He </w:t>
      </w:r>
      <w:r w:rsidR="0041332B" w:rsidRPr="00EF0ABA">
        <w:rPr>
          <w:lang w:val="en-GB"/>
        </w:rPr>
        <w:t>now focuses on Google’s access solutions in Emerging Markets – particularly in APAC.</w:t>
      </w:r>
      <w:r w:rsidRPr="00EF0ABA">
        <w:rPr>
          <w:lang w:val="en-GB"/>
        </w:rPr>
        <w:t>]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2496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332B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77540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0ABA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6</cp:revision>
  <dcterms:created xsi:type="dcterms:W3CDTF">2015-01-28T04:40:00Z</dcterms:created>
  <dcterms:modified xsi:type="dcterms:W3CDTF">2015-06-08T03:38:00Z</dcterms:modified>
</cp:coreProperties>
</file>